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41" w:rsidRDefault="00104441"/>
    <w:p w:rsidR="00104441" w:rsidRDefault="00104441"/>
    <w:p w:rsidR="00104441" w:rsidRDefault="00104441" w:rsidP="00104441">
      <w:pPr>
        <w:jc w:val="center"/>
        <w:rPr>
          <w:b/>
          <w:sz w:val="52"/>
          <w:szCs w:val="52"/>
          <w:lang w:val="en-US"/>
        </w:rPr>
      </w:pPr>
    </w:p>
    <w:p w:rsidR="00104441" w:rsidRDefault="00104441" w:rsidP="00104441">
      <w:pPr>
        <w:jc w:val="center"/>
        <w:rPr>
          <w:b/>
          <w:sz w:val="52"/>
          <w:szCs w:val="52"/>
        </w:rPr>
      </w:pPr>
      <w:r w:rsidRPr="00104441">
        <w:rPr>
          <w:b/>
          <w:sz w:val="52"/>
          <w:szCs w:val="52"/>
          <w:lang w:val="en-US"/>
        </w:rPr>
        <w:t>QR</w:t>
      </w:r>
      <w:r w:rsidRPr="00104441">
        <w:rPr>
          <w:b/>
          <w:sz w:val="52"/>
          <w:szCs w:val="52"/>
        </w:rPr>
        <w:t xml:space="preserve"> –</w:t>
      </w:r>
      <w:r w:rsidRPr="00104441">
        <w:rPr>
          <w:b/>
          <w:sz w:val="52"/>
          <w:szCs w:val="52"/>
          <w:lang w:val="tt-RU"/>
        </w:rPr>
        <w:t xml:space="preserve"> код д</w:t>
      </w:r>
      <w:r w:rsidRPr="00104441">
        <w:rPr>
          <w:b/>
          <w:sz w:val="52"/>
          <w:szCs w:val="52"/>
        </w:rPr>
        <w:t>ля оплаты государственной пошлины</w:t>
      </w:r>
    </w:p>
    <w:p w:rsidR="00104441" w:rsidRDefault="00104441" w:rsidP="00104441">
      <w:pPr>
        <w:jc w:val="center"/>
        <w:rPr>
          <w:b/>
          <w:sz w:val="52"/>
          <w:szCs w:val="52"/>
        </w:rPr>
      </w:pPr>
    </w:p>
    <w:p w:rsidR="00104441" w:rsidRDefault="00104441" w:rsidP="00104441">
      <w:pPr>
        <w:jc w:val="center"/>
        <w:rPr>
          <w:b/>
          <w:sz w:val="52"/>
          <w:szCs w:val="52"/>
        </w:rPr>
      </w:pPr>
    </w:p>
    <w:p w:rsidR="00104441" w:rsidRPr="00104441" w:rsidRDefault="00104441" w:rsidP="00104441">
      <w:pPr>
        <w:jc w:val="center"/>
        <w:rPr>
          <w:b/>
          <w:sz w:val="52"/>
          <w:szCs w:val="52"/>
        </w:rPr>
      </w:pPr>
    </w:p>
    <w:p w:rsidR="00104441" w:rsidRPr="00104441" w:rsidRDefault="00104441" w:rsidP="0010444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F85BC85" wp14:editId="089E1EE0">
            <wp:extent cx="3454400" cy="3454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 код для оплаты госпошлины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856" cy="351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4441" w:rsidRDefault="00104441"/>
    <w:sectPr w:rsidR="00104441" w:rsidSect="00104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41"/>
    <w:rsid w:val="0000559B"/>
    <w:rsid w:val="00104441"/>
    <w:rsid w:val="0077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8201"/>
  <w15:chartTrackingRefBased/>
  <w15:docId w15:val="{2B9AD0D9-6895-4B44-A0C1-FB2D97D4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2026-07-29T08:17:00Z</cp:lastPrinted>
  <dcterms:created xsi:type="dcterms:W3CDTF">2026-07-29T08:07:00Z</dcterms:created>
  <dcterms:modified xsi:type="dcterms:W3CDTF">2026-07-29T08:17:00Z</dcterms:modified>
</cp:coreProperties>
</file>